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9A" w:rsidRDefault="00C1719A" w:rsidP="00C17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 w:rsidRPr="00C171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Oznámení o zveřejnění dokumentů Města Mladá Vožice dle zákona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č</w:t>
      </w:r>
      <w:r w:rsidRPr="00C171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.250/2000 sb., v aktuálním znění</w:t>
      </w:r>
    </w:p>
    <w:p w:rsidR="00C1719A" w:rsidRDefault="00C1719A" w:rsidP="00C17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C1719A" w:rsidRDefault="00C1719A" w:rsidP="00C1719A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1719A">
        <w:rPr>
          <w:rFonts w:ascii="Calibri" w:eastAsia="Times New Roman" w:hAnsi="Calibri" w:cs="Times New Roman"/>
          <w:color w:val="000000"/>
          <w:lang w:eastAsia="cs-CZ"/>
        </w:rPr>
        <w:t>Schválen</w:t>
      </w:r>
      <w:r w:rsidR="00BD3590">
        <w:rPr>
          <w:rFonts w:ascii="Calibri" w:eastAsia="Times New Roman" w:hAnsi="Calibri" w:cs="Times New Roman"/>
          <w:color w:val="000000"/>
          <w:lang w:eastAsia="cs-CZ"/>
        </w:rPr>
        <w:t>é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rozpočtov</w:t>
      </w:r>
      <w:r w:rsidR="00BD3590">
        <w:rPr>
          <w:rFonts w:ascii="Calibri" w:eastAsia="Times New Roman" w:hAnsi="Calibri" w:cs="Times New Roman"/>
          <w:color w:val="000000"/>
          <w:lang w:eastAsia="cs-CZ"/>
        </w:rPr>
        <w:t>é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opatření č. </w:t>
      </w:r>
      <w:r w:rsidR="001724FE">
        <w:rPr>
          <w:rFonts w:ascii="Calibri" w:eastAsia="Times New Roman" w:hAnsi="Calibri" w:cs="Times New Roman"/>
          <w:color w:val="000000"/>
          <w:lang w:eastAsia="cs-CZ"/>
        </w:rPr>
        <w:t>15</w:t>
      </w:r>
      <w:bookmarkStart w:id="0" w:name="_GoBack"/>
      <w:bookmarkEnd w:id="0"/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na rok 2017 j</w:t>
      </w:r>
      <w:r w:rsidR="00BD3590">
        <w:rPr>
          <w:rFonts w:ascii="Calibri" w:eastAsia="Times New Roman" w:hAnsi="Calibri" w:cs="Times New Roman"/>
          <w:color w:val="000000"/>
          <w:lang w:eastAsia="cs-CZ"/>
        </w:rPr>
        <w:t>e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gramStart"/>
      <w:r w:rsidRPr="00C1719A">
        <w:rPr>
          <w:rFonts w:ascii="Calibri" w:eastAsia="Times New Roman" w:hAnsi="Calibri" w:cs="Times New Roman"/>
          <w:color w:val="000000"/>
          <w:lang w:eastAsia="cs-CZ"/>
        </w:rPr>
        <w:t>zveřejněn</w:t>
      </w:r>
      <w:r w:rsidR="00BD3590">
        <w:rPr>
          <w:rFonts w:ascii="Calibri" w:eastAsia="Times New Roman" w:hAnsi="Calibri" w:cs="Times New Roman"/>
          <w:color w:val="000000"/>
          <w:lang w:eastAsia="cs-CZ"/>
        </w:rPr>
        <w:t>o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 v elektronické</w:t>
      </w:r>
      <w:proofErr w:type="gramEnd"/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podobě na internetových stránkách </w:t>
      </w:r>
      <w:r w:rsidR="008601DE" w:rsidRPr="008601DE">
        <w:rPr>
          <w:rFonts w:ascii="Calibri" w:eastAsia="Times New Roman" w:hAnsi="Calibri" w:cs="Times New Roman"/>
          <w:color w:val="000000"/>
          <w:lang w:eastAsia="cs-CZ"/>
        </w:rPr>
        <w:t xml:space="preserve">Města Mladá </w:t>
      </w:r>
      <w:r w:rsidR="00FF28D7">
        <w:rPr>
          <w:rFonts w:ascii="Calibri" w:eastAsia="Times New Roman" w:hAnsi="Calibri" w:cs="Times New Roman"/>
          <w:color w:val="000000"/>
          <w:lang w:eastAsia="cs-CZ"/>
        </w:rPr>
        <w:t xml:space="preserve"> Vožice </w:t>
      </w:r>
      <w:hyperlink r:id="rId4" w:tgtFrame="wp-preview-2217" w:history="1">
        <w:r w:rsidR="001724FE">
          <w:rPr>
            <w:rStyle w:val="Hypertextovodkaz"/>
          </w:rPr>
          <w:t>http://new.mu-vozice.cz/2017/06/09/rozpoctove-opatreni-c-15-rm/</w:t>
        </w:r>
      </w:hyperlink>
      <w:r w:rsidR="000032DF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70367F" w:rsidRPr="0070367F">
        <w:rPr>
          <w:rFonts w:ascii="Calibri" w:eastAsia="Times New Roman" w:hAnsi="Calibri" w:cs="Times New Roman"/>
          <w:color w:val="000000"/>
          <w:lang w:eastAsia="cs-CZ"/>
        </w:rPr>
        <w:t>v sekci  rozpočet města.</w:t>
      </w:r>
    </w:p>
    <w:p w:rsidR="00C1719A" w:rsidRDefault="00C1719A" w:rsidP="00C17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C1719A" w:rsidRPr="00C1719A" w:rsidRDefault="00C1719A" w:rsidP="00C1719A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1719A">
        <w:rPr>
          <w:rFonts w:ascii="Calibri" w:eastAsia="Times New Roman" w:hAnsi="Calibri" w:cs="Times New Roman"/>
          <w:color w:val="000000"/>
          <w:lang w:eastAsia="cs-CZ"/>
        </w:rPr>
        <w:t>Do listinné podoby výše uveden</w:t>
      </w:r>
      <w:r w:rsidR="00BD3590">
        <w:rPr>
          <w:rFonts w:ascii="Calibri" w:eastAsia="Times New Roman" w:hAnsi="Calibri" w:cs="Times New Roman"/>
          <w:color w:val="000000"/>
          <w:lang w:eastAsia="cs-CZ"/>
        </w:rPr>
        <w:t>ého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dokument</w:t>
      </w:r>
      <w:r w:rsidR="00BD3590">
        <w:rPr>
          <w:rFonts w:ascii="Calibri" w:eastAsia="Times New Roman" w:hAnsi="Calibri" w:cs="Times New Roman"/>
          <w:color w:val="000000"/>
          <w:lang w:eastAsia="cs-CZ"/>
        </w:rPr>
        <w:t>u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je možno nahlédnout na </w:t>
      </w:r>
      <w:proofErr w:type="spellStart"/>
      <w:r w:rsidRPr="00C1719A">
        <w:rPr>
          <w:rFonts w:ascii="Calibri" w:eastAsia="Times New Roman" w:hAnsi="Calibri" w:cs="Times New Roman"/>
          <w:color w:val="000000"/>
          <w:lang w:eastAsia="cs-CZ"/>
        </w:rPr>
        <w:t>MěÚ</w:t>
      </w:r>
      <w:proofErr w:type="spellEnd"/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v Mladé </w:t>
      </w:r>
      <w:proofErr w:type="spellStart"/>
      <w:r w:rsidRPr="00C1719A">
        <w:rPr>
          <w:rFonts w:ascii="Calibri" w:eastAsia="Times New Roman" w:hAnsi="Calibri" w:cs="Times New Roman"/>
          <w:color w:val="000000"/>
          <w:lang w:eastAsia="cs-CZ"/>
        </w:rPr>
        <w:t>Vožici</w:t>
      </w:r>
      <w:proofErr w:type="spellEnd"/>
      <w:r w:rsidRPr="00C1719A">
        <w:rPr>
          <w:rFonts w:ascii="Calibri" w:eastAsia="Times New Roman" w:hAnsi="Calibri" w:cs="Times New Roman"/>
          <w:color w:val="000000"/>
          <w:lang w:eastAsia="cs-CZ"/>
        </w:rPr>
        <w:t>, kancelář č. 12 - vedoucí finančního odboru, v době úředních hodin.</w:t>
      </w:r>
    </w:p>
    <w:p w:rsidR="00C1719A" w:rsidRDefault="00C1719A" w:rsidP="00C17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B011B2" w:rsidRDefault="00B011B2" w:rsidP="00C17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C1719A" w:rsidRPr="00C1719A" w:rsidRDefault="00C1719A" w:rsidP="00C17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0B7304" w:rsidRDefault="008601DE" w:rsidP="00C1719A">
      <w:r>
        <w:t xml:space="preserve">V Mladé </w:t>
      </w:r>
      <w:proofErr w:type="spellStart"/>
      <w:r>
        <w:t>Vožici</w:t>
      </w:r>
      <w:proofErr w:type="spellEnd"/>
      <w:r>
        <w:t xml:space="preserve"> dne </w:t>
      </w:r>
      <w:proofErr w:type="gramStart"/>
      <w:r w:rsidR="001724FE">
        <w:t>9</w:t>
      </w:r>
      <w:r>
        <w:t>.</w:t>
      </w:r>
      <w:r w:rsidR="00034C66">
        <w:t>6</w:t>
      </w:r>
      <w:r>
        <w:t>.2017</w:t>
      </w:r>
      <w:proofErr w:type="gramEnd"/>
      <w:r>
        <w:t xml:space="preserve">                                                       Jana Rašková</w:t>
      </w:r>
    </w:p>
    <w:p w:rsidR="008601DE" w:rsidRDefault="008601DE" w:rsidP="00C1719A">
      <w:r>
        <w:t xml:space="preserve">                                                                                                 vedoucí finančního odboru          </w:t>
      </w:r>
    </w:p>
    <w:p w:rsidR="00C1719A" w:rsidRPr="00C1719A" w:rsidRDefault="00C1719A" w:rsidP="00C1719A"/>
    <w:sectPr w:rsidR="00C1719A" w:rsidRPr="00C1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9A"/>
    <w:rsid w:val="000032DF"/>
    <w:rsid w:val="00034C66"/>
    <w:rsid w:val="000B7304"/>
    <w:rsid w:val="000F1A3E"/>
    <w:rsid w:val="001724FE"/>
    <w:rsid w:val="001F7937"/>
    <w:rsid w:val="00377516"/>
    <w:rsid w:val="004A3867"/>
    <w:rsid w:val="0070367F"/>
    <w:rsid w:val="007635CB"/>
    <w:rsid w:val="008601DE"/>
    <w:rsid w:val="008A772C"/>
    <w:rsid w:val="008F2761"/>
    <w:rsid w:val="009F64A1"/>
    <w:rsid w:val="00A0732D"/>
    <w:rsid w:val="00B011B2"/>
    <w:rsid w:val="00BD3590"/>
    <w:rsid w:val="00C1719A"/>
    <w:rsid w:val="00D02841"/>
    <w:rsid w:val="00DE1E9A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1B720-E3B5-4D3A-9976-DBDFCDBE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1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719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mu-vozice.cz/?p=2217&amp;preview=tru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Jechoutkova</dc:creator>
  <cp:lastModifiedBy>Jana Rašková</cp:lastModifiedBy>
  <cp:revision>2</cp:revision>
  <cp:lastPrinted>2017-06-09T10:53:00Z</cp:lastPrinted>
  <dcterms:created xsi:type="dcterms:W3CDTF">2017-06-09T10:54:00Z</dcterms:created>
  <dcterms:modified xsi:type="dcterms:W3CDTF">2017-06-09T10:54:00Z</dcterms:modified>
</cp:coreProperties>
</file>